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6516FA" w:rsidRDefault="000F6B02" w:rsidP="000F6B02">
      <w:pPr>
        <w:ind w:firstLine="709"/>
        <w:outlineLvl w:val="0"/>
        <w:rPr>
          <w:rFonts w:cs="Arial"/>
          <w:bCs/>
        </w:rPr>
      </w:pPr>
      <w:r w:rsidRPr="006516FA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867927" w:rsidRPr="006516FA" w:rsidRDefault="00867927" w:rsidP="00867927">
      <w:pPr>
        <w:ind w:firstLine="709"/>
        <w:jc w:val="center"/>
        <w:rPr>
          <w:rFonts w:cs="Arial"/>
          <w:bCs/>
        </w:rPr>
      </w:pPr>
      <w:r w:rsidRPr="006516FA">
        <w:rPr>
          <w:rFonts w:cs="Arial"/>
          <w:bCs/>
        </w:rPr>
        <w:t>АДМИНИСТРАЦИЯ</w:t>
      </w:r>
    </w:p>
    <w:p w:rsidR="00867927" w:rsidRPr="006516FA" w:rsidRDefault="00AD502A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867927" w:rsidRPr="006516FA">
        <w:rPr>
          <w:rFonts w:cs="Arial"/>
          <w:bCs/>
        </w:rPr>
        <w:t xml:space="preserve"> СЕЛЬСКОГО ПОСЕЛЕНИЯ</w:t>
      </w:r>
    </w:p>
    <w:p w:rsidR="00867927" w:rsidRPr="006516FA" w:rsidRDefault="00867927" w:rsidP="00867927">
      <w:pPr>
        <w:ind w:firstLine="709"/>
        <w:jc w:val="center"/>
        <w:rPr>
          <w:rFonts w:cs="Arial"/>
          <w:bCs/>
        </w:rPr>
      </w:pPr>
      <w:r w:rsidRPr="006516FA">
        <w:rPr>
          <w:rFonts w:cs="Arial"/>
          <w:bCs/>
        </w:rPr>
        <w:t>ТАЛОВСКОГО МУНИЦИПАЛЬНОГО РАЙОНА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6516FA">
        <w:rPr>
          <w:rFonts w:cs="Arial"/>
        </w:rPr>
        <w:t>ВОРОНЕЖСКОЙ ОБЛАСТИ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6516FA">
        <w:rPr>
          <w:rFonts w:cs="Arial"/>
        </w:rPr>
        <w:t>П О С Т А Н О В Л Е Н И Е</w:t>
      </w:r>
    </w:p>
    <w:p w:rsidR="00867927" w:rsidRPr="006516FA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6516FA" w:rsidRDefault="001730C3" w:rsidP="00867927">
      <w:pPr>
        <w:ind w:firstLine="0"/>
        <w:rPr>
          <w:rFonts w:cs="Arial"/>
        </w:rPr>
      </w:pPr>
      <w:r>
        <w:rPr>
          <w:rFonts w:cs="Arial"/>
        </w:rPr>
        <w:t>о</w:t>
      </w:r>
      <w:r w:rsidR="00867927" w:rsidRPr="006516FA">
        <w:rPr>
          <w:rFonts w:cs="Arial"/>
        </w:rPr>
        <w:t>т</w:t>
      </w:r>
      <w:r>
        <w:rPr>
          <w:rFonts w:cs="Arial"/>
        </w:rPr>
        <w:t xml:space="preserve"> 08.06.2023 </w:t>
      </w:r>
      <w:r w:rsidR="00FB441A" w:rsidRPr="006516FA">
        <w:rPr>
          <w:rFonts w:cs="Arial"/>
        </w:rPr>
        <w:t xml:space="preserve"> </w:t>
      </w:r>
      <w:r w:rsidR="00867927" w:rsidRPr="006516FA">
        <w:rPr>
          <w:rFonts w:cs="Arial"/>
        </w:rPr>
        <w:t xml:space="preserve">года № </w:t>
      </w:r>
      <w:r>
        <w:rPr>
          <w:rFonts w:cs="Arial"/>
        </w:rPr>
        <w:t>29</w:t>
      </w:r>
    </w:p>
    <w:p w:rsidR="00867927" w:rsidRPr="006516FA" w:rsidRDefault="00AD502A" w:rsidP="00867927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0F6B02" w:rsidRPr="006516FA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6516FA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6516FA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6516FA">
        <w:rPr>
          <w:b w:val="0"/>
          <w:sz w:val="24"/>
          <w:szCs w:val="24"/>
        </w:rPr>
        <w:t xml:space="preserve"> </w:t>
      </w:r>
      <w:r w:rsidR="00AD502A">
        <w:rPr>
          <w:b w:val="0"/>
          <w:sz w:val="24"/>
          <w:szCs w:val="24"/>
        </w:rPr>
        <w:t>Новочигольского</w:t>
      </w:r>
      <w:r w:rsidR="00867927" w:rsidRPr="006516FA">
        <w:rPr>
          <w:b w:val="0"/>
          <w:sz w:val="24"/>
          <w:szCs w:val="24"/>
        </w:rPr>
        <w:t xml:space="preserve"> сельского поселения </w:t>
      </w:r>
      <w:r w:rsidRPr="006516FA">
        <w:rPr>
          <w:b w:val="0"/>
          <w:sz w:val="24"/>
          <w:szCs w:val="24"/>
        </w:rPr>
        <w:t xml:space="preserve">Таловского муниципального района от </w:t>
      </w:r>
      <w:r w:rsidR="00AD502A">
        <w:rPr>
          <w:b w:val="0"/>
          <w:sz w:val="24"/>
          <w:szCs w:val="24"/>
        </w:rPr>
        <w:t>11.01.2017 № 5</w:t>
      </w:r>
      <w:r w:rsidRPr="006516FA">
        <w:rPr>
          <w:b w:val="0"/>
          <w:sz w:val="24"/>
          <w:szCs w:val="24"/>
        </w:rPr>
        <w:t xml:space="preserve"> «</w:t>
      </w:r>
      <w:r w:rsidR="000C5357" w:rsidRPr="006516FA">
        <w:rPr>
          <w:b w:val="0"/>
          <w:sz w:val="24"/>
          <w:szCs w:val="24"/>
        </w:rPr>
        <w:t>Об утверждении а</w:t>
      </w:r>
      <w:r w:rsidR="000C5357" w:rsidRPr="006516FA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AD502A">
        <w:rPr>
          <w:b w:val="0"/>
          <w:sz w:val="24"/>
          <w:szCs w:val="24"/>
        </w:rPr>
        <w:t>Новочигольского</w:t>
      </w:r>
      <w:r w:rsidR="00867927" w:rsidRPr="006516FA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6516FA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6516FA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6516FA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6516FA" w:rsidRDefault="0049334C" w:rsidP="000F6B02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В </w:t>
      </w:r>
      <w:r w:rsidR="00DE04A7" w:rsidRPr="006516FA">
        <w:rPr>
          <w:rFonts w:cs="Arial"/>
        </w:rPr>
        <w:t>соответствии</w:t>
      </w:r>
      <w:r w:rsidRPr="006516FA">
        <w:rPr>
          <w:rFonts w:cs="Arial"/>
        </w:rPr>
        <w:t xml:space="preserve"> </w:t>
      </w:r>
      <w:r w:rsidR="00DE04A7" w:rsidRPr="006516FA">
        <w:rPr>
          <w:rFonts w:cs="Arial"/>
        </w:rPr>
        <w:t xml:space="preserve">с </w:t>
      </w:r>
      <w:r w:rsidRPr="006516FA">
        <w:rPr>
          <w:rFonts w:cs="Arial"/>
        </w:rPr>
        <w:t>Федеральн</w:t>
      </w:r>
      <w:r w:rsidR="00DE04A7" w:rsidRPr="006516FA">
        <w:rPr>
          <w:rFonts w:cs="Arial"/>
        </w:rPr>
        <w:t>ым</w:t>
      </w:r>
      <w:r w:rsidRPr="006516FA">
        <w:rPr>
          <w:rFonts w:cs="Arial"/>
        </w:rPr>
        <w:t xml:space="preserve"> закон</w:t>
      </w:r>
      <w:r w:rsidR="00DE04A7" w:rsidRPr="006516FA">
        <w:rPr>
          <w:rFonts w:cs="Arial"/>
        </w:rPr>
        <w:t>ом</w:t>
      </w:r>
      <w:r w:rsidRPr="006516FA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6516FA">
        <w:rPr>
          <w:rFonts w:cs="Arial"/>
        </w:rPr>
        <w:t>З</w:t>
      </w:r>
      <w:r w:rsidRPr="006516FA">
        <w:rPr>
          <w:rFonts w:cs="Arial"/>
        </w:rPr>
        <w:t>емельного кодекса РФ»</w:t>
      </w:r>
      <w:r w:rsidR="000F6B02" w:rsidRPr="006516FA">
        <w:rPr>
          <w:rFonts w:cs="Arial"/>
        </w:rPr>
        <w:t xml:space="preserve">, администрация </w:t>
      </w:r>
      <w:r w:rsidR="00AD502A" w:rsidRPr="00AD502A">
        <w:rPr>
          <w:rFonts w:cs="Arial"/>
        </w:rPr>
        <w:t>Новочигольского</w:t>
      </w:r>
      <w:r w:rsidR="00867927" w:rsidRPr="006516FA">
        <w:rPr>
          <w:rFonts w:cs="Arial"/>
        </w:rPr>
        <w:t xml:space="preserve"> сельского поселения </w:t>
      </w:r>
      <w:r w:rsidR="000F6B02" w:rsidRPr="006516FA">
        <w:rPr>
          <w:rFonts w:cs="Arial"/>
        </w:rPr>
        <w:t xml:space="preserve">Таловского муниципального района </w:t>
      </w:r>
    </w:p>
    <w:p w:rsidR="00867927" w:rsidRPr="006516FA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6516FA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6516FA">
        <w:rPr>
          <w:rFonts w:cs="Arial"/>
        </w:rPr>
        <w:t>ПОСТАНОВЛЯЕТ</w:t>
      </w:r>
      <w:r w:rsidR="000F6B02" w:rsidRPr="006516FA">
        <w:rPr>
          <w:rFonts w:cs="Arial"/>
          <w:bCs/>
        </w:rPr>
        <w:t>:</w:t>
      </w:r>
    </w:p>
    <w:p w:rsidR="00867927" w:rsidRPr="006516FA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6516FA" w:rsidRDefault="000F6B02" w:rsidP="00FB441A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1. Внести в административный регламент администрации </w:t>
      </w:r>
      <w:r w:rsidR="00AD502A" w:rsidRPr="00AD502A">
        <w:rPr>
          <w:rFonts w:cs="Arial"/>
        </w:rPr>
        <w:t>Новочигольского</w:t>
      </w:r>
      <w:r w:rsidR="00867927" w:rsidRPr="006516FA">
        <w:rPr>
          <w:rFonts w:cs="Arial"/>
        </w:rPr>
        <w:t xml:space="preserve"> сельского поселения </w:t>
      </w:r>
      <w:r w:rsidRPr="006516FA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6516FA">
        <w:rPr>
          <w:rFonts w:cs="Arial"/>
          <w:lang w:eastAsia="x-none"/>
        </w:rPr>
        <w:t>«</w:t>
      </w:r>
      <w:r w:rsidR="00867927" w:rsidRPr="006516FA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6516FA">
        <w:rPr>
          <w:rFonts w:cs="Arial"/>
          <w:lang w:eastAsia="x-none"/>
        </w:rPr>
        <w:t>»</w:t>
      </w:r>
      <w:r w:rsidRPr="006516FA">
        <w:rPr>
          <w:rFonts w:cs="Arial"/>
        </w:rPr>
        <w:t xml:space="preserve">, утвержденный постановлением администрации </w:t>
      </w:r>
      <w:r w:rsidR="00AD502A" w:rsidRPr="00AD502A">
        <w:rPr>
          <w:rFonts w:cs="Arial"/>
        </w:rPr>
        <w:t>Новочигольского</w:t>
      </w:r>
      <w:r w:rsidR="00867927" w:rsidRPr="006516FA">
        <w:rPr>
          <w:rFonts w:cs="Arial"/>
        </w:rPr>
        <w:t xml:space="preserve"> сельского поселения </w:t>
      </w:r>
      <w:r w:rsidRPr="006516FA">
        <w:rPr>
          <w:rFonts w:cs="Arial"/>
        </w:rPr>
        <w:t xml:space="preserve">Таловского муниципального района </w:t>
      </w:r>
      <w:r w:rsidR="00711F73" w:rsidRPr="006516FA">
        <w:t xml:space="preserve">от </w:t>
      </w:r>
      <w:r w:rsidR="00AD502A">
        <w:t>11.01.2017 № 5</w:t>
      </w:r>
      <w:r w:rsidR="00711F73" w:rsidRPr="006516FA">
        <w:t xml:space="preserve"> </w:t>
      </w:r>
      <w:r w:rsidRPr="006516FA">
        <w:rPr>
          <w:rFonts w:cs="Arial"/>
        </w:rPr>
        <w:t xml:space="preserve"> </w:t>
      </w:r>
      <w:r w:rsidR="0049334C" w:rsidRPr="006516FA">
        <w:rPr>
          <w:rFonts w:cs="Arial"/>
        </w:rPr>
        <w:t>(</w:t>
      </w:r>
      <w:r w:rsidRPr="006516FA">
        <w:rPr>
          <w:rFonts w:cs="Arial"/>
        </w:rPr>
        <w:t>далее - административный регламент), следующие изменения:</w:t>
      </w:r>
    </w:p>
    <w:p w:rsidR="000F6B02" w:rsidRPr="006516FA" w:rsidRDefault="000F6B02" w:rsidP="006516FA">
      <w:pPr>
        <w:widowControl w:val="0"/>
        <w:autoSpaceDE w:val="0"/>
        <w:autoSpaceDN w:val="0"/>
        <w:ind w:firstLine="709"/>
        <w:rPr>
          <w:rFonts w:cs="Arial"/>
        </w:rPr>
      </w:pPr>
      <w:r w:rsidRPr="006516FA">
        <w:rPr>
          <w:rFonts w:cs="Arial"/>
        </w:rPr>
        <w:t>1.1.</w:t>
      </w:r>
      <w:r w:rsidR="00FB176C" w:rsidRPr="006516FA">
        <w:rPr>
          <w:rFonts w:cs="Arial"/>
        </w:rPr>
        <w:t xml:space="preserve"> </w:t>
      </w:r>
      <w:r w:rsidR="00DE04A7" w:rsidRPr="006516FA">
        <w:rPr>
          <w:rFonts w:cs="Arial"/>
        </w:rPr>
        <w:t>П</w:t>
      </w:r>
      <w:r w:rsidR="0049334C" w:rsidRPr="006516FA">
        <w:rPr>
          <w:rFonts w:cs="Arial"/>
        </w:rPr>
        <w:t>ункт 2</w:t>
      </w:r>
      <w:r w:rsidR="007027CE" w:rsidRPr="006516FA">
        <w:rPr>
          <w:rFonts w:cs="Arial"/>
        </w:rPr>
        <w:t>.</w:t>
      </w:r>
      <w:r w:rsidR="0049334C" w:rsidRPr="006516FA">
        <w:rPr>
          <w:rFonts w:cs="Arial"/>
        </w:rPr>
        <w:t>4</w:t>
      </w:r>
      <w:r w:rsidR="007027CE" w:rsidRPr="006516FA">
        <w:rPr>
          <w:rFonts w:cs="Arial"/>
        </w:rPr>
        <w:t xml:space="preserve">. </w:t>
      </w:r>
      <w:r w:rsidR="00DE04A7" w:rsidRPr="006516FA">
        <w:rPr>
          <w:rFonts w:cs="Arial"/>
        </w:rPr>
        <w:t xml:space="preserve">раздела 2 </w:t>
      </w:r>
      <w:r w:rsidRPr="006516FA">
        <w:rPr>
          <w:rFonts w:cs="Arial"/>
        </w:rPr>
        <w:t xml:space="preserve">административного регламента </w:t>
      </w:r>
      <w:r w:rsidR="003E060C" w:rsidRPr="006516FA">
        <w:rPr>
          <w:rFonts w:cs="Arial"/>
        </w:rPr>
        <w:t>изложить в следующей редакции</w:t>
      </w:r>
      <w:r w:rsidRPr="006516FA">
        <w:rPr>
          <w:rFonts w:cs="Arial"/>
        </w:rPr>
        <w:t>:</w:t>
      </w:r>
    </w:p>
    <w:p w:rsidR="0049334C" w:rsidRPr="006516FA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16FA">
        <w:rPr>
          <w:rFonts w:ascii="Arial" w:hAnsi="Arial" w:cs="Arial"/>
          <w:color w:val="000000"/>
          <w:sz w:val="24"/>
          <w:szCs w:val="24"/>
        </w:rPr>
        <w:t>«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2</w:t>
      </w:r>
      <w:r w:rsidR="00F05B7F" w:rsidRPr="006516FA">
        <w:rPr>
          <w:rFonts w:ascii="Arial" w:hAnsi="Arial" w:cs="Arial"/>
          <w:color w:val="000000"/>
          <w:sz w:val="24"/>
          <w:szCs w:val="24"/>
        </w:rPr>
        <w:t>.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4</w:t>
      </w:r>
      <w:r w:rsidR="00F05B7F" w:rsidRPr="006516FA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6516FA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предоставления муниципальной услуги не должен превышать четырнадцать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исполнения административной процедуры по приему и регистрации заявления и прилагаемых к нему документов – 1 календарный день.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 xml:space="preserve">Срок исполнения административной процедуры по рассмотрению представленных документов, в том числе истребование документов (сведений), </w:t>
      </w:r>
      <w:r w:rsidRPr="006516FA">
        <w:rPr>
          <w:rFonts w:eastAsia="Calibri"/>
          <w:bCs/>
          <w:szCs w:val="28"/>
          <w:lang w:eastAsia="en-US"/>
        </w:rPr>
        <w:lastRenderedPageBreak/>
        <w:t>указанных в пункте 2.6.2 настоящего Административного регламента, в рамках межведомственного взаимодействия - 6 календарных дней.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исполнения административной процедуры по подготовке результата предоставления муниципальной услуги – 5 календарных дней.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исполнения административной процедуры по направлению (выдаче) заявителю результата предоставления муниципальной услуги - 2 календарных дня.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6516FA">
        <w:rPr>
          <w:rFonts w:eastAsia="Calibri"/>
          <w:bCs/>
          <w:szCs w:val="28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6516FA" w:rsidRDefault="006516FA" w:rsidP="006516F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516FA">
        <w:rPr>
          <w:rFonts w:ascii="Arial" w:hAnsi="Arial" w:cs="Times New Roman"/>
          <w:sz w:val="24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  <w:r w:rsidR="00A53180" w:rsidRPr="006516FA">
        <w:rPr>
          <w:rFonts w:ascii="Arial" w:hAnsi="Arial" w:cs="Arial"/>
          <w:color w:val="000000"/>
          <w:sz w:val="24"/>
          <w:szCs w:val="24"/>
        </w:rPr>
        <w:t>»</w:t>
      </w:r>
      <w:r w:rsidR="00FD5B44" w:rsidRPr="006516FA">
        <w:rPr>
          <w:rFonts w:ascii="Arial" w:hAnsi="Arial" w:cs="Arial"/>
          <w:color w:val="000000"/>
          <w:sz w:val="24"/>
          <w:szCs w:val="24"/>
        </w:rPr>
        <w:t>;</w:t>
      </w:r>
    </w:p>
    <w:p w:rsidR="00B45011" w:rsidRPr="006516FA" w:rsidRDefault="00FB441A" w:rsidP="00FB441A">
      <w:pPr>
        <w:ind w:firstLine="709"/>
        <w:rPr>
          <w:rFonts w:cs="Arial"/>
          <w:color w:val="000000"/>
        </w:rPr>
      </w:pPr>
      <w:r w:rsidRPr="006516FA">
        <w:rPr>
          <w:rFonts w:cs="Arial"/>
          <w:color w:val="000000"/>
        </w:rPr>
        <w:t xml:space="preserve"> </w:t>
      </w:r>
      <w:r w:rsidR="00B45011" w:rsidRPr="006516FA">
        <w:rPr>
          <w:rFonts w:cs="Arial"/>
          <w:color w:val="000000"/>
        </w:rPr>
        <w:t>1.</w:t>
      </w:r>
      <w:r w:rsidR="006516FA" w:rsidRPr="006516FA">
        <w:rPr>
          <w:rFonts w:cs="Arial"/>
          <w:color w:val="000000"/>
        </w:rPr>
        <w:t>2</w:t>
      </w:r>
      <w:r w:rsidR="00B45011" w:rsidRPr="006516FA">
        <w:rPr>
          <w:rFonts w:cs="Arial"/>
          <w:color w:val="000000"/>
        </w:rPr>
        <w:t xml:space="preserve">. </w:t>
      </w:r>
      <w:r w:rsidR="00A45DF8" w:rsidRPr="006516FA">
        <w:rPr>
          <w:rFonts w:cs="Arial"/>
          <w:color w:val="000000"/>
        </w:rPr>
        <w:t>П</w:t>
      </w:r>
      <w:r w:rsidR="00B45011" w:rsidRPr="006516FA">
        <w:rPr>
          <w:rFonts w:cs="Arial"/>
          <w:color w:val="000000"/>
        </w:rPr>
        <w:t>ункт 2.</w:t>
      </w:r>
      <w:r w:rsidR="006516FA" w:rsidRPr="006516FA">
        <w:rPr>
          <w:rFonts w:cs="Arial"/>
          <w:color w:val="000000"/>
        </w:rPr>
        <w:t>8</w:t>
      </w:r>
      <w:r w:rsidR="00B45011" w:rsidRPr="006516FA">
        <w:rPr>
          <w:rFonts w:cs="Arial"/>
          <w:color w:val="000000"/>
        </w:rPr>
        <w:t xml:space="preserve">. раздела 2 административного </w:t>
      </w:r>
      <w:r w:rsidR="00A45DF8" w:rsidRPr="006516FA">
        <w:rPr>
          <w:rFonts w:cs="Arial"/>
          <w:color w:val="000000"/>
        </w:rPr>
        <w:t>изложить в следующей редакции:</w:t>
      </w:r>
    </w:p>
    <w:p w:rsidR="006516FA" w:rsidRPr="006516FA" w:rsidRDefault="00A45DF8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hAnsi="Arial" w:cs="Arial"/>
          <w:sz w:val="24"/>
        </w:rPr>
        <w:t>«</w:t>
      </w:r>
      <w:r w:rsidR="006516FA" w:rsidRPr="006516FA">
        <w:rPr>
          <w:rFonts w:ascii="Arial" w:eastAsia="Calibri" w:hAnsi="Arial" w:cs="Arial"/>
          <w:bCs/>
          <w:sz w:val="24"/>
          <w:lang w:eastAsia="en-US"/>
        </w:rPr>
        <w:t>2.8. Исчерпывающий перечень оснований для отказа в предоставлении муниципальной услуги.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Основанием для отказа в предоставлении муниципальной услуги является следующее: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к заявлению не приложены документы, указанные в пункте 2.6.1 настоящего Административного регламента;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 xml:space="preserve">- земельный участок не является собственностью </w:t>
      </w:r>
      <w:r w:rsidR="00AD502A" w:rsidRPr="00AD502A">
        <w:rPr>
          <w:rFonts w:ascii="Arial" w:eastAsia="Calibri" w:hAnsi="Arial" w:cs="Arial"/>
          <w:bCs/>
          <w:sz w:val="24"/>
          <w:lang w:eastAsia="en-US"/>
        </w:rPr>
        <w:t>Новочигольского</w:t>
      </w:r>
      <w:r w:rsidRPr="006516FA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наличие противоречий между заявленными и уже зарегистрированными правами;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16FA" w:rsidRPr="006516FA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</w:t>
      </w:r>
      <w:r w:rsidR="00455324">
        <w:rPr>
          <w:rFonts w:ascii="Arial" w:eastAsia="Calibri" w:hAnsi="Arial" w:cs="Arial"/>
          <w:bCs/>
          <w:sz w:val="24"/>
          <w:lang w:eastAsia="en-US"/>
        </w:rPr>
        <w:t>новленных федеральными законами;</w:t>
      </w:r>
    </w:p>
    <w:p w:rsidR="00A45DF8" w:rsidRPr="006516FA" w:rsidRDefault="006516FA" w:rsidP="006516FA">
      <w:pPr>
        <w:pStyle w:val="ConsPlusNormal"/>
        <w:ind w:firstLine="709"/>
        <w:jc w:val="both"/>
        <w:rPr>
          <w:rFonts w:cs="Arial"/>
        </w:rPr>
      </w:pPr>
      <w:r w:rsidRPr="006516FA">
        <w:rPr>
          <w:rFonts w:ascii="Arial" w:eastAsia="Calibri" w:hAnsi="Arial" w:cs="Arial"/>
          <w:bCs/>
          <w:sz w:val="24"/>
          <w:lang w:eastAsia="en-US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</w:t>
      </w:r>
      <w:r w:rsidR="00A45DF8" w:rsidRPr="006516FA">
        <w:rPr>
          <w:rFonts w:cs="Arial"/>
        </w:rPr>
        <w:t>;</w:t>
      </w:r>
    </w:p>
    <w:p w:rsidR="006516FA" w:rsidRPr="006516FA" w:rsidRDefault="00111EA4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</w:t>
      </w:r>
      <w:r w:rsidR="006516FA" w:rsidRPr="006516FA">
        <w:rPr>
          <w:rFonts w:cs="Arial"/>
        </w:rPr>
        <w:t>3</w:t>
      </w:r>
      <w:r w:rsidRPr="006516FA">
        <w:rPr>
          <w:rFonts w:cs="Arial"/>
        </w:rPr>
        <w:t xml:space="preserve">. </w:t>
      </w:r>
      <w:r w:rsidR="006516FA" w:rsidRPr="006516FA">
        <w:rPr>
          <w:rFonts w:cs="Arial"/>
        </w:rPr>
        <w:t>Подпункт 3.3.5. пункта 3.3.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«3.3.5. Максимальный срок исполнения административной процедуры – 6 календарных дней.»;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lastRenderedPageBreak/>
        <w:t>1.4. Подпункт 3.4.4. пункта 3.4.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«3.4.4. Максимальный срок исполнения административной процедуры – 5 календарных дней.»;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1.5. Подпункт 3.5.1.1. пункта 3.5.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«3.5.1.1. В день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услуги.»;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1.6. Подпункт 3.5.3. пункта 3.5. раздела 3 административного регламента изложить в следующей редакции:</w:t>
      </w:r>
    </w:p>
    <w:p w:rsidR="006516FA" w:rsidRPr="006516FA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6516FA">
        <w:rPr>
          <w:rFonts w:cs="Arial"/>
        </w:rPr>
        <w:t>«3.5.3. Максимальный срок исполнения административной процедуры – 2 календарных дня.».</w:t>
      </w:r>
    </w:p>
    <w:p w:rsidR="00BB5E89" w:rsidRPr="006516FA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6516FA">
        <w:rPr>
          <w:rFonts w:cs="Arial"/>
        </w:rPr>
        <w:t xml:space="preserve">2. </w:t>
      </w:r>
      <w:r w:rsidRPr="006516FA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6516FA" w:rsidRDefault="00FB441A" w:rsidP="00FB441A">
      <w:pPr>
        <w:shd w:val="clear" w:color="auto" w:fill="FFFFFF"/>
        <w:ind w:firstLine="709"/>
        <w:rPr>
          <w:rFonts w:cs="Arial"/>
        </w:rPr>
      </w:pPr>
      <w:r w:rsidRPr="006516FA">
        <w:rPr>
          <w:rFonts w:cs="Arial"/>
        </w:rPr>
        <w:t xml:space="preserve"> </w:t>
      </w:r>
      <w:r w:rsidR="00BB5E89" w:rsidRPr="006516FA">
        <w:rPr>
          <w:rFonts w:cs="Arial"/>
        </w:rPr>
        <w:t>3</w:t>
      </w:r>
      <w:r w:rsidR="00940D65" w:rsidRPr="006516FA">
        <w:rPr>
          <w:rFonts w:cs="Arial"/>
        </w:rPr>
        <w:t>. Контроль за исполнением настоящего постановления оставляю за собой.</w:t>
      </w:r>
    </w:p>
    <w:p w:rsidR="003C3D12" w:rsidRPr="006516FA" w:rsidRDefault="003C3D12" w:rsidP="008F15E0">
      <w:pPr>
        <w:ind w:firstLine="0"/>
        <w:rPr>
          <w:rFonts w:cs="Arial"/>
        </w:rPr>
      </w:pPr>
    </w:p>
    <w:p w:rsidR="00BB5E89" w:rsidRPr="006516FA" w:rsidRDefault="00BB5E89" w:rsidP="008F15E0">
      <w:pPr>
        <w:ind w:firstLine="0"/>
        <w:rPr>
          <w:rFonts w:cs="Arial"/>
        </w:rPr>
      </w:pPr>
      <w:r w:rsidRPr="006516FA">
        <w:rPr>
          <w:rFonts w:cs="Arial"/>
        </w:rPr>
        <w:t xml:space="preserve">Глава </w:t>
      </w:r>
      <w:r w:rsidR="00AD502A" w:rsidRPr="00AD502A">
        <w:rPr>
          <w:rFonts w:cs="Arial"/>
        </w:rPr>
        <w:t>Новочигольского</w:t>
      </w:r>
      <w:r w:rsidRPr="006516FA">
        <w:rPr>
          <w:rFonts w:cs="Arial"/>
        </w:rPr>
        <w:t xml:space="preserve"> </w:t>
      </w:r>
    </w:p>
    <w:p w:rsidR="003C3D12" w:rsidRPr="00BB5E89" w:rsidRDefault="00BB5E89" w:rsidP="008F15E0">
      <w:pPr>
        <w:ind w:firstLine="0"/>
        <w:rPr>
          <w:rFonts w:cs="Arial"/>
        </w:rPr>
      </w:pPr>
      <w:r w:rsidRPr="006516FA">
        <w:rPr>
          <w:rFonts w:cs="Arial"/>
        </w:rPr>
        <w:t>сельского поселения</w:t>
      </w:r>
      <w:r w:rsidR="00FB441A" w:rsidRPr="006516FA">
        <w:rPr>
          <w:rFonts w:cs="Arial"/>
        </w:rPr>
        <w:t xml:space="preserve">                                                                             </w:t>
      </w:r>
      <w:r w:rsidR="00AD502A">
        <w:rPr>
          <w:rFonts w:cs="Arial"/>
        </w:rPr>
        <w:t>С.А. Майгуров</w:t>
      </w:r>
    </w:p>
    <w:p w:rsidR="00954FCE" w:rsidRPr="00954FCE" w:rsidRDefault="00954FCE" w:rsidP="0038545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954FCE" w:rsidRPr="00954FCE" w:rsidRDefault="00954FCE" w:rsidP="00954FCE">
      <w:pPr>
        <w:ind w:firstLine="709"/>
        <w:rPr>
          <w:szCs w:val="28"/>
        </w:rPr>
      </w:pPr>
    </w:p>
    <w:p w:rsidR="001C1AC2" w:rsidRPr="00BB5E89" w:rsidRDefault="001C1AC2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1A" w:rsidRDefault="008E2E1A" w:rsidP="00935FD5">
      <w:r>
        <w:separator/>
      </w:r>
    </w:p>
  </w:endnote>
  <w:endnote w:type="continuationSeparator" w:id="0">
    <w:p w:rsidR="008E2E1A" w:rsidRDefault="008E2E1A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1A" w:rsidRDefault="008E2E1A" w:rsidP="00935FD5">
      <w:r>
        <w:separator/>
      </w:r>
    </w:p>
  </w:footnote>
  <w:footnote w:type="continuationSeparator" w:id="0">
    <w:p w:rsidR="008E2E1A" w:rsidRDefault="008E2E1A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730C3"/>
    <w:rsid w:val="001B7B9B"/>
    <w:rsid w:val="001C1AC2"/>
    <w:rsid w:val="002000D4"/>
    <w:rsid w:val="0021154F"/>
    <w:rsid w:val="002C35F0"/>
    <w:rsid w:val="002C7CD9"/>
    <w:rsid w:val="00301086"/>
    <w:rsid w:val="00351A56"/>
    <w:rsid w:val="0038545C"/>
    <w:rsid w:val="0038556F"/>
    <w:rsid w:val="003907BC"/>
    <w:rsid w:val="003922B4"/>
    <w:rsid w:val="003A5C2C"/>
    <w:rsid w:val="003B052A"/>
    <w:rsid w:val="003C3D12"/>
    <w:rsid w:val="003E060C"/>
    <w:rsid w:val="004460EE"/>
    <w:rsid w:val="00446EDE"/>
    <w:rsid w:val="00455324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516FA"/>
    <w:rsid w:val="00671BEA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67927"/>
    <w:rsid w:val="00895B1D"/>
    <w:rsid w:val="008D04B3"/>
    <w:rsid w:val="008E2E1A"/>
    <w:rsid w:val="008F15E0"/>
    <w:rsid w:val="008F78E0"/>
    <w:rsid w:val="00921E1F"/>
    <w:rsid w:val="00935FD5"/>
    <w:rsid w:val="00940D65"/>
    <w:rsid w:val="00940DA4"/>
    <w:rsid w:val="00945CF8"/>
    <w:rsid w:val="00954FCE"/>
    <w:rsid w:val="00963FBC"/>
    <w:rsid w:val="00991ACB"/>
    <w:rsid w:val="009A1F40"/>
    <w:rsid w:val="009E12A2"/>
    <w:rsid w:val="009F1117"/>
    <w:rsid w:val="00A04902"/>
    <w:rsid w:val="00A45DF8"/>
    <w:rsid w:val="00A53180"/>
    <w:rsid w:val="00A55EDC"/>
    <w:rsid w:val="00AD2513"/>
    <w:rsid w:val="00AD502A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D976-3F58-4E70-AC41-18194FEA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NCHigla</cp:lastModifiedBy>
  <cp:revision>85</cp:revision>
  <cp:lastPrinted>2022-12-16T11:10:00Z</cp:lastPrinted>
  <dcterms:created xsi:type="dcterms:W3CDTF">2022-12-07T07:18:00Z</dcterms:created>
  <dcterms:modified xsi:type="dcterms:W3CDTF">2023-06-08T06:13:00Z</dcterms:modified>
</cp:coreProperties>
</file>